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54CBD" w:rsidRDefault="00454CBD">
      <w:pPr>
        <w:widowControl w:val="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Premeny skupenstva látok</w:t>
      </w:r>
    </w:p>
    <w:p w:rsidR="00454CBD" w:rsidRPr="00454CBD" w:rsidRDefault="00454CBD" w:rsidP="00454CBD">
      <w:pPr>
        <w:widowControl w:val="0"/>
        <w:jc w:val="both"/>
        <w:rPr>
          <w:color w:val="FF0000"/>
          <w:sz w:val="24"/>
          <w:szCs w:val="24"/>
        </w:rPr>
      </w:pPr>
    </w:p>
    <w:p w:rsidR="00454CBD" w:rsidRDefault="00454CBD" w:rsidP="00454CBD">
      <w:pPr>
        <w:widowControl w:val="0"/>
        <w:jc w:val="both"/>
        <w:rPr>
          <w:color w:val="auto"/>
          <w:sz w:val="24"/>
          <w:szCs w:val="24"/>
        </w:rPr>
      </w:pPr>
      <w:r w:rsidRPr="00454CBD">
        <w:rPr>
          <w:b/>
          <w:color w:val="auto"/>
          <w:sz w:val="24"/>
          <w:szCs w:val="24"/>
        </w:rPr>
        <w:t>Skupenstva látok:</w:t>
      </w:r>
      <w:r>
        <w:rPr>
          <w:color w:val="auto"/>
          <w:sz w:val="24"/>
          <w:szCs w:val="24"/>
        </w:rPr>
        <w:t xml:space="preserve"> pevné, kvapalné a plynné</w:t>
      </w:r>
    </w:p>
    <w:p w:rsidR="00454CBD" w:rsidRDefault="00454CBD" w:rsidP="00454CBD">
      <w:pPr>
        <w:widowControl w:val="0"/>
        <w:jc w:val="both"/>
        <w:rPr>
          <w:color w:val="auto"/>
          <w:sz w:val="24"/>
          <w:szCs w:val="24"/>
        </w:rPr>
      </w:pPr>
      <w:r w:rsidRPr="00454CBD">
        <w:rPr>
          <w:color w:val="auto"/>
          <w:sz w:val="24"/>
          <w:szCs w:val="24"/>
        </w:rPr>
        <w:t>=&gt; skupenstvá sa odlišujú vzdialenosťou molekúl a ich silovým pôsobením</w:t>
      </w:r>
    </w:p>
    <w:p w:rsidR="00454CBD" w:rsidRDefault="00454CBD" w:rsidP="00454CBD">
      <w:pPr>
        <w:widowControl w:val="0"/>
        <w:jc w:val="both"/>
        <w:rPr>
          <w:b/>
          <w:color w:val="auto"/>
          <w:sz w:val="24"/>
          <w:szCs w:val="24"/>
        </w:rPr>
      </w:pPr>
    </w:p>
    <w:p w:rsidR="00454CBD" w:rsidRPr="00454CBD" w:rsidRDefault="00454CBD" w:rsidP="00454CBD">
      <w:pPr>
        <w:widowControl w:val="0"/>
        <w:jc w:val="both"/>
        <w:rPr>
          <w:b/>
          <w:color w:val="auto"/>
          <w:sz w:val="24"/>
          <w:szCs w:val="24"/>
        </w:rPr>
      </w:pPr>
      <w:r w:rsidRPr="00454CBD">
        <w:rPr>
          <w:b/>
          <w:color w:val="auto"/>
          <w:sz w:val="24"/>
          <w:szCs w:val="24"/>
        </w:rPr>
        <w:t>Premeny skupenstva látok</w:t>
      </w:r>
    </w:p>
    <w:p w:rsidR="00000000" w:rsidRPr="00454CBD" w:rsidRDefault="009658F9" w:rsidP="00454CBD">
      <w:pPr>
        <w:widowControl w:val="0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454CBD">
        <w:rPr>
          <w:color w:val="auto"/>
          <w:sz w:val="24"/>
          <w:szCs w:val="24"/>
        </w:rPr>
        <w:t>Napr. hovoríme, že ľad sa topí, voda mrzne, voda sa vyparuje, vodná para sa zráža</w:t>
      </w:r>
    </w:p>
    <w:p w:rsidR="00454CBD" w:rsidRPr="00454CBD" w:rsidRDefault="00454CBD" w:rsidP="00454CBD">
      <w:pPr>
        <w:widowControl w:val="0"/>
        <w:jc w:val="both"/>
        <w:rPr>
          <w:color w:val="auto"/>
          <w:sz w:val="24"/>
          <w:szCs w:val="24"/>
        </w:rPr>
      </w:pPr>
      <w:r w:rsidRPr="00454CBD">
        <w:rPr>
          <w:color w:val="auto"/>
          <w:sz w:val="24"/>
          <w:szCs w:val="24"/>
          <w:u w:val="single"/>
        </w:rPr>
        <w:t>PREMENY SKUPENSTIEV:</w:t>
      </w:r>
    </w:p>
    <w:p w:rsidR="00000000" w:rsidRPr="00454CBD" w:rsidRDefault="009658F9" w:rsidP="00454CBD">
      <w:pPr>
        <w:widowControl w:val="0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454CBD">
        <w:rPr>
          <w:color w:val="auto"/>
          <w:sz w:val="24"/>
          <w:szCs w:val="24"/>
        </w:rPr>
        <w:t>Vyparovanie</w:t>
      </w:r>
    </w:p>
    <w:p w:rsidR="00000000" w:rsidRPr="00454CBD" w:rsidRDefault="009658F9" w:rsidP="00454CBD">
      <w:pPr>
        <w:widowControl w:val="0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454CBD">
        <w:rPr>
          <w:color w:val="auto"/>
          <w:sz w:val="24"/>
          <w:szCs w:val="24"/>
        </w:rPr>
        <w:t>Var</w:t>
      </w:r>
    </w:p>
    <w:p w:rsidR="00000000" w:rsidRPr="00454CBD" w:rsidRDefault="009658F9" w:rsidP="00454CBD">
      <w:pPr>
        <w:widowControl w:val="0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454CBD">
        <w:rPr>
          <w:color w:val="auto"/>
          <w:sz w:val="24"/>
          <w:szCs w:val="24"/>
        </w:rPr>
        <w:t xml:space="preserve">Kondenzácia </w:t>
      </w:r>
    </w:p>
    <w:p w:rsidR="00000000" w:rsidRPr="00454CBD" w:rsidRDefault="009658F9" w:rsidP="00454CBD">
      <w:pPr>
        <w:widowControl w:val="0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454CBD">
        <w:rPr>
          <w:color w:val="auto"/>
          <w:sz w:val="24"/>
          <w:szCs w:val="24"/>
        </w:rPr>
        <w:t>Topenie</w:t>
      </w:r>
    </w:p>
    <w:p w:rsidR="00000000" w:rsidRPr="00454CBD" w:rsidRDefault="009658F9" w:rsidP="00454CBD">
      <w:pPr>
        <w:widowControl w:val="0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454CBD">
        <w:rPr>
          <w:color w:val="auto"/>
          <w:sz w:val="24"/>
          <w:szCs w:val="24"/>
        </w:rPr>
        <w:t>Tuhnutie</w:t>
      </w:r>
    </w:p>
    <w:p w:rsidR="00000000" w:rsidRPr="00454CBD" w:rsidRDefault="009658F9" w:rsidP="00454CBD">
      <w:pPr>
        <w:widowControl w:val="0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454CBD">
        <w:rPr>
          <w:color w:val="auto"/>
          <w:sz w:val="24"/>
          <w:szCs w:val="24"/>
        </w:rPr>
        <w:t>Sublimácia</w:t>
      </w:r>
    </w:p>
    <w:p w:rsidR="00000000" w:rsidRPr="00454CBD" w:rsidRDefault="009658F9" w:rsidP="00454CBD">
      <w:pPr>
        <w:widowControl w:val="0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proofErr w:type="spellStart"/>
      <w:r w:rsidRPr="00454CBD">
        <w:rPr>
          <w:color w:val="auto"/>
          <w:sz w:val="24"/>
          <w:szCs w:val="24"/>
        </w:rPr>
        <w:t>Desublimácia</w:t>
      </w:r>
      <w:proofErr w:type="spellEnd"/>
    </w:p>
    <w:p w:rsidR="00454CBD" w:rsidRPr="00454CBD" w:rsidRDefault="00454CBD" w:rsidP="00454CBD">
      <w:pPr>
        <w:widowControl w:val="0"/>
        <w:jc w:val="both"/>
        <w:rPr>
          <w:color w:val="auto"/>
          <w:sz w:val="24"/>
          <w:szCs w:val="24"/>
        </w:rPr>
      </w:pPr>
    </w:p>
    <w:p w:rsidR="00841D19" w:rsidRDefault="009658F9">
      <w:pPr>
        <w:widowControl w:val="0"/>
        <w:jc w:val="center"/>
      </w:pPr>
      <w:r>
        <w:rPr>
          <w:color w:val="FF0000"/>
          <w:sz w:val="36"/>
          <w:szCs w:val="36"/>
        </w:rPr>
        <w:t>Vyparovanie</w:t>
      </w:r>
    </w:p>
    <w:p w:rsidR="00841D19" w:rsidRDefault="00841D19">
      <w:pPr>
        <w:widowControl w:val="0"/>
        <w:jc w:val="center"/>
      </w:pPr>
    </w:p>
    <w:p w:rsidR="00454CBD" w:rsidRPr="00454CBD" w:rsidRDefault="00454CBD" w:rsidP="00454CBD">
      <w:pPr>
        <w:widowControl w:val="0"/>
        <w:jc w:val="both"/>
      </w:pPr>
      <w:r w:rsidRPr="00454CBD">
        <w:t>= dej, pri ktorom sa mení kvapalina na plyn</w:t>
      </w:r>
    </w:p>
    <w:p w:rsidR="00000000" w:rsidRPr="00454CBD" w:rsidRDefault="009658F9" w:rsidP="00454CBD">
      <w:pPr>
        <w:widowControl w:val="0"/>
        <w:numPr>
          <w:ilvl w:val="0"/>
          <w:numId w:val="4"/>
        </w:numPr>
        <w:jc w:val="both"/>
      </w:pPr>
      <w:r w:rsidRPr="00454CBD">
        <w:t xml:space="preserve">opačný jav je </w:t>
      </w:r>
      <w:r w:rsidRPr="00454CBD">
        <w:rPr>
          <w:u w:val="single"/>
        </w:rPr>
        <w:t>kondenzácia</w:t>
      </w:r>
    </w:p>
    <w:p w:rsidR="00000000" w:rsidRPr="00454CBD" w:rsidRDefault="009658F9" w:rsidP="00454CBD">
      <w:pPr>
        <w:widowControl w:val="0"/>
        <w:numPr>
          <w:ilvl w:val="0"/>
          <w:numId w:val="4"/>
        </w:numPr>
        <w:jc w:val="both"/>
      </w:pPr>
      <w:r w:rsidRPr="00454CBD">
        <w:t xml:space="preserve">prebieha </w:t>
      </w:r>
      <w:r w:rsidRPr="00454CBD">
        <w:rPr>
          <w:u w:val="single"/>
        </w:rPr>
        <w:t xml:space="preserve">z povrchu </w:t>
      </w:r>
      <w:r w:rsidRPr="00454CBD">
        <w:t xml:space="preserve">kvapaliny a </w:t>
      </w:r>
      <w:r w:rsidRPr="00454CBD">
        <w:rPr>
          <w:u w:val="single"/>
        </w:rPr>
        <w:t>pri každej</w:t>
      </w:r>
      <w:r w:rsidRPr="00454CBD">
        <w:rPr>
          <w:u w:val="single"/>
        </w:rPr>
        <w:t xml:space="preserve"> teplote </w:t>
      </w:r>
    </w:p>
    <w:p w:rsidR="00000000" w:rsidRPr="00454CBD" w:rsidRDefault="009658F9" w:rsidP="00454CBD">
      <w:pPr>
        <w:widowControl w:val="0"/>
        <w:numPr>
          <w:ilvl w:val="0"/>
          <w:numId w:val="4"/>
        </w:numPr>
        <w:jc w:val="both"/>
      </w:pPr>
      <w:r w:rsidRPr="00454CBD">
        <w:t xml:space="preserve">kvapalina prijíma </w:t>
      </w:r>
      <w:r w:rsidRPr="00454CBD">
        <w:rPr>
          <w:b/>
          <w:bCs/>
        </w:rPr>
        <w:t>energiu</w:t>
      </w:r>
      <w:r w:rsidRPr="00454CBD">
        <w:t xml:space="preserve"> (</w:t>
      </w:r>
      <w:r w:rsidRPr="00454CBD">
        <w:rPr>
          <w:b/>
          <w:bCs/>
        </w:rPr>
        <w:t>teplo)</w:t>
      </w:r>
      <w:r w:rsidRPr="00454CBD">
        <w:t xml:space="preserve"> zo svojho okolia</w:t>
      </w:r>
    </w:p>
    <w:p w:rsidR="00841D19" w:rsidRPr="00454CBD" w:rsidRDefault="00454CBD" w:rsidP="00454CBD">
      <w:pPr>
        <w:widowControl w:val="0"/>
        <w:jc w:val="both"/>
        <w:rPr>
          <w:b/>
        </w:rPr>
      </w:pPr>
      <w:r w:rsidRPr="00454CBD">
        <w:rPr>
          <w:b/>
        </w:rPr>
        <w:t>Rýchlosť vyparovania závisí od:</w:t>
      </w:r>
    </w:p>
    <w:p w:rsidR="00000000" w:rsidRPr="00454CBD" w:rsidRDefault="009658F9" w:rsidP="00454CBD">
      <w:pPr>
        <w:widowControl w:val="0"/>
        <w:numPr>
          <w:ilvl w:val="0"/>
          <w:numId w:val="5"/>
        </w:numPr>
        <w:jc w:val="both"/>
      </w:pPr>
      <w:r w:rsidRPr="00454CBD">
        <w:t>zvýšenia teploty kvapaliny</w:t>
      </w:r>
      <w:r w:rsidR="00454CBD">
        <w:t xml:space="preserve"> </w:t>
      </w:r>
      <w:r w:rsidR="00454CBD" w:rsidRPr="00454CBD">
        <w:rPr>
          <w:b/>
          <w:bCs/>
        </w:rPr>
        <w:t>=&gt; teplejšia kvapalina sa vyparí rýchlejšie</w:t>
      </w:r>
    </w:p>
    <w:p w:rsidR="00000000" w:rsidRPr="00454CBD" w:rsidRDefault="009658F9" w:rsidP="00454CBD">
      <w:pPr>
        <w:widowControl w:val="0"/>
        <w:numPr>
          <w:ilvl w:val="0"/>
          <w:numId w:val="5"/>
        </w:numPr>
        <w:jc w:val="both"/>
      </w:pPr>
      <w:r w:rsidRPr="00454CBD">
        <w:t>veľkosti povrchu kvapaliny</w:t>
      </w:r>
      <w:r w:rsidR="00454CBD">
        <w:t xml:space="preserve"> </w:t>
      </w:r>
      <w:r w:rsidR="00454CBD" w:rsidRPr="00454CBD">
        <w:rPr>
          <w:b/>
          <w:bCs/>
        </w:rPr>
        <w:t>=&gt; kvapalina s väčším povrchom sa vyparí rýchlejšie</w:t>
      </w:r>
    </w:p>
    <w:p w:rsidR="00454CBD" w:rsidRPr="00454CBD" w:rsidRDefault="009658F9" w:rsidP="00454CBD">
      <w:pPr>
        <w:widowControl w:val="0"/>
        <w:numPr>
          <w:ilvl w:val="0"/>
          <w:numId w:val="5"/>
        </w:numPr>
        <w:jc w:val="both"/>
      </w:pPr>
      <w:r w:rsidRPr="00454CBD">
        <w:t>pr</w:t>
      </w:r>
      <w:r w:rsidRPr="00454CBD">
        <w:t>údenia vzduchu nad povrchom kvapaliny</w:t>
      </w:r>
      <w:r w:rsidR="00454CBD">
        <w:t xml:space="preserve"> </w:t>
      </w:r>
      <w:r w:rsidR="00454CBD" w:rsidRPr="00454CBD">
        <w:t>= odstraňovanie pár nad povrchom kvapaliny</w:t>
      </w:r>
    </w:p>
    <w:p w:rsidR="00000000" w:rsidRPr="00454CBD" w:rsidRDefault="009658F9" w:rsidP="00454CBD">
      <w:pPr>
        <w:pStyle w:val="Odsekzoznamu"/>
        <w:widowControl w:val="0"/>
        <w:numPr>
          <w:ilvl w:val="0"/>
          <w:numId w:val="7"/>
        </w:numPr>
        <w:jc w:val="both"/>
      </w:pPr>
      <w:r w:rsidRPr="00454CBD">
        <w:t>čím viac prúdi vzduch, vietor nad povrchom kvapaliny, tým sa vyparuje rýchlejšie</w:t>
      </w:r>
    </w:p>
    <w:p w:rsidR="00454CBD" w:rsidRPr="00454CBD" w:rsidRDefault="009658F9" w:rsidP="002854A9">
      <w:pPr>
        <w:widowControl w:val="0"/>
        <w:numPr>
          <w:ilvl w:val="0"/>
          <w:numId w:val="5"/>
        </w:numPr>
        <w:jc w:val="both"/>
      </w:pPr>
      <w:r w:rsidRPr="00454CBD">
        <w:t>druhu kvapaliny</w:t>
      </w:r>
      <w:r w:rsidR="00454CBD">
        <w:t xml:space="preserve"> </w:t>
      </w:r>
      <w:r w:rsidR="00454CBD" w:rsidRPr="00454CBD">
        <w:t xml:space="preserve">=&gt; rôzne kvapaliny sa za rovnakých podmienok vyparujú </w:t>
      </w:r>
      <w:r w:rsidR="00454CBD" w:rsidRPr="00454CBD">
        <w:rPr>
          <w:b/>
          <w:bCs/>
          <w:u w:val="single"/>
        </w:rPr>
        <w:t>rôzne rýchlo</w:t>
      </w:r>
    </w:p>
    <w:p w:rsidR="00454CBD" w:rsidRDefault="00454CBD" w:rsidP="00454CBD">
      <w:pPr>
        <w:widowControl w:val="0"/>
        <w:jc w:val="both"/>
      </w:pPr>
    </w:p>
    <w:p w:rsidR="00000000" w:rsidRPr="00454CBD" w:rsidRDefault="00454CBD" w:rsidP="00454CBD">
      <w:pPr>
        <w:widowControl w:val="0"/>
        <w:jc w:val="both"/>
      </w:pPr>
      <w:r w:rsidRPr="00454CBD">
        <w:rPr>
          <w:b/>
        </w:rPr>
        <w:t>Prchavé kvapaliny</w:t>
      </w:r>
      <w:r>
        <w:t xml:space="preserve"> - </w:t>
      </w:r>
      <w:r w:rsidR="009658F9" w:rsidRPr="00454CBD">
        <w:t>kvapaliny, ktoré sa už pri izbovej teplote vyparujú veľmi rýchlo</w:t>
      </w:r>
    </w:p>
    <w:p w:rsidR="00454CBD" w:rsidRPr="00454CBD" w:rsidRDefault="00454CBD" w:rsidP="00454CBD">
      <w:pPr>
        <w:widowControl w:val="0"/>
        <w:jc w:val="both"/>
      </w:pPr>
      <w:r w:rsidRPr="00454CBD">
        <w:rPr>
          <w:u w:val="single"/>
        </w:rPr>
        <w:t xml:space="preserve">Patria sem: </w:t>
      </w:r>
      <w:r w:rsidRPr="00454CBD">
        <w:t>benzín, etanol, acetón, ...</w:t>
      </w:r>
    </w:p>
    <w:p w:rsidR="00454CBD" w:rsidRDefault="00454CBD" w:rsidP="00454CBD">
      <w:pPr>
        <w:widowControl w:val="0"/>
        <w:jc w:val="both"/>
      </w:pPr>
      <w:r w:rsidRPr="00454CBD">
        <w:t xml:space="preserve">väčšinou to sú horľavé látky, treba ich skladovať dobre uzavreté, pretože ich pary v zmesi so vzduchom sú </w:t>
      </w:r>
      <w:r w:rsidRPr="00454CBD">
        <w:rPr>
          <w:b/>
          <w:bCs/>
          <w:u w:val="single"/>
        </w:rPr>
        <w:t>výbušné</w:t>
      </w:r>
      <w:r>
        <w:rPr>
          <w:b/>
          <w:bCs/>
          <w:u w:val="single"/>
        </w:rPr>
        <w:t>!</w:t>
      </w:r>
    </w:p>
    <w:p w:rsidR="00454CBD" w:rsidRDefault="00454CBD" w:rsidP="00454CBD">
      <w:pPr>
        <w:widowControl w:val="0"/>
        <w:jc w:val="both"/>
      </w:pPr>
    </w:p>
    <w:p w:rsidR="00454CBD" w:rsidRPr="00454CBD" w:rsidRDefault="00454CBD" w:rsidP="00454CBD">
      <w:pPr>
        <w:widowControl w:val="0"/>
        <w:jc w:val="both"/>
        <w:rPr>
          <w:b/>
        </w:rPr>
      </w:pPr>
      <w:r w:rsidRPr="00454CBD">
        <w:rPr>
          <w:b/>
        </w:rPr>
        <w:t>Vlhkosť vzduchu</w:t>
      </w:r>
    </w:p>
    <w:p w:rsidR="00000000" w:rsidRPr="00454CBD" w:rsidRDefault="009658F9" w:rsidP="00454CBD">
      <w:pPr>
        <w:widowControl w:val="0"/>
        <w:numPr>
          <w:ilvl w:val="0"/>
          <w:numId w:val="9"/>
        </w:numPr>
        <w:jc w:val="both"/>
      </w:pPr>
      <w:r w:rsidRPr="00454CBD">
        <w:t>Vo vzduchu sú vždy prítomné molekul</w:t>
      </w:r>
      <w:r w:rsidRPr="00454CBD">
        <w:t>y vodnej pary.</w:t>
      </w:r>
    </w:p>
    <w:p w:rsidR="00000000" w:rsidRPr="00454CBD" w:rsidRDefault="009658F9" w:rsidP="00454CBD">
      <w:pPr>
        <w:widowControl w:val="0"/>
        <w:numPr>
          <w:ilvl w:val="0"/>
          <w:numId w:val="9"/>
        </w:numPr>
        <w:jc w:val="both"/>
      </w:pPr>
      <w:r w:rsidRPr="00454CBD">
        <w:t>V malom množstve je táto vodná para neviditeľná.</w:t>
      </w:r>
    </w:p>
    <w:p w:rsidR="00000000" w:rsidRPr="00454CBD" w:rsidRDefault="009658F9" w:rsidP="00454CBD">
      <w:pPr>
        <w:widowControl w:val="0"/>
        <w:numPr>
          <w:ilvl w:val="0"/>
          <w:numId w:val="9"/>
        </w:numPr>
        <w:jc w:val="both"/>
      </w:pPr>
      <w:r w:rsidRPr="00454CBD">
        <w:t xml:space="preserve">Podľa množstva vodnej pary určujeme </w:t>
      </w:r>
      <w:r w:rsidRPr="00454CBD">
        <w:t>vlhkosť vzduchu</w:t>
      </w:r>
      <w:r w:rsidRPr="00454CBD">
        <w:t>.</w:t>
      </w:r>
    </w:p>
    <w:p w:rsidR="00000000" w:rsidRPr="00454CBD" w:rsidRDefault="009658F9" w:rsidP="00454CBD">
      <w:pPr>
        <w:widowControl w:val="0"/>
        <w:numPr>
          <w:ilvl w:val="0"/>
          <w:numId w:val="9"/>
        </w:numPr>
        <w:jc w:val="both"/>
      </w:pPr>
      <w:r w:rsidRPr="00454CBD">
        <w:t xml:space="preserve">Vlhkosť vzduchu meriame </w:t>
      </w:r>
      <w:r w:rsidRPr="00454CBD">
        <w:t>vlhkomerom</w:t>
      </w:r>
      <w:r w:rsidRPr="00454CBD">
        <w:t xml:space="preserve"> (vlasový, hmotnostný)</w:t>
      </w:r>
    </w:p>
    <w:p w:rsidR="00000000" w:rsidRPr="00454CBD" w:rsidRDefault="009658F9" w:rsidP="00454CBD">
      <w:pPr>
        <w:widowControl w:val="0"/>
        <w:jc w:val="both"/>
      </w:pPr>
      <w:r w:rsidRPr="00454CBD">
        <w:rPr>
          <w:u w:val="single"/>
        </w:rPr>
        <w:t>Vlhkosť vzduchu:</w:t>
      </w:r>
    </w:p>
    <w:p w:rsidR="00000000" w:rsidRPr="00454CBD" w:rsidRDefault="009658F9" w:rsidP="00454CBD">
      <w:pPr>
        <w:widowControl w:val="0"/>
        <w:numPr>
          <w:ilvl w:val="1"/>
          <w:numId w:val="9"/>
        </w:numPr>
        <w:jc w:val="both"/>
      </w:pPr>
      <w:r w:rsidRPr="00454CBD">
        <w:t xml:space="preserve">Absolútna – udáva sa v gramoch vody na </w:t>
      </w:r>
      <w:r w:rsidRPr="00454CBD">
        <w:t>1</w:t>
      </w:r>
      <w:r w:rsidRPr="00454CBD">
        <w:t>m</w:t>
      </w:r>
      <w:r w:rsidRPr="00454CBD">
        <w:rPr>
          <w:vertAlign w:val="superscript"/>
        </w:rPr>
        <w:t>3</w:t>
      </w:r>
    </w:p>
    <w:p w:rsidR="00000000" w:rsidRPr="00454CBD" w:rsidRDefault="009658F9" w:rsidP="00454CBD">
      <w:pPr>
        <w:widowControl w:val="0"/>
        <w:numPr>
          <w:ilvl w:val="1"/>
          <w:numId w:val="9"/>
        </w:numPr>
        <w:jc w:val="both"/>
      </w:pPr>
      <w:r w:rsidRPr="00454CBD">
        <w:t>Relatívna – udáva sa v percentách</w:t>
      </w:r>
    </w:p>
    <w:p w:rsidR="00454CBD" w:rsidRPr="00454CBD" w:rsidRDefault="00454CBD" w:rsidP="00454CBD">
      <w:pPr>
        <w:widowControl w:val="0"/>
        <w:numPr>
          <w:ilvl w:val="0"/>
          <w:numId w:val="9"/>
        </w:numPr>
        <w:jc w:val="both"/>
      </w:pPr>
      <w:r w:rsidRPr="00454CBD">
        <w:t>Najpríjemnejšia vlhkosť vzduchu pre človeka je 45-60 %.</w:t>
      </w:r>
    </w:p>
    <w:p w:rsidR="00454CBD" w:rsidRDefault="00454CBD" w:rsidP="00454CBD">
      <w:pPr>
        <w:widowControl w:val="0"/>
        <w:jc w:val="both"/>
      </w:pPr>
      <w:r w:rsidRPr="00454CBD">
        <w:rPr>
          <w:b/>
          <w:bCs/>
          <w:u w:val="single"/>
        </w:rPr>
        <w:t xml:space="preserve">Suchý vzduch </w:t>
      </w:r>
      <w:r w:rsidRPr="00454CBD">
        <w:t>vzniká v bytoch pri vykurovaní radiátormi</w:t>
      </w:r>
      <w:r>
        <w:t>.</w:t>
      </w:r>
    </w:p>
    <w:p w:rsidR="00454CBD" w:rsidRDefault="00454CBD">
      <w:pPr>
        <w:widowControl w:val="0"/>
        <w:jc w:val="center"/>
      </w:pPr>
    </w:p>
    <w:p w:rsidR="00841D19" w:rsidRDefault="009658F9">
      <w:pPr>
        <w:widowControl w:val="0"/>
      </w:pPr>
      <w:r w:rsidRPr="00454CBD">
        <w:t xml:space="preserve">Veľmi </w:t>
      </w:r>
      <w:r w:rsidRPr="00454CBD">
        <w:rPr>
          <w:b/>
          <w:bCs/>
          <w:u w:val="single"/>
        </w:rPr>
        <w:t xml:space="preserve">vlhký vzduch </w:t>
      </w:r>
      <w:r w:rsidRPr="00454CBD">
        <w:t>zase spôsobuje plesne.</w:t>
      </w:r>
      <w:bookmarkStart w:id="0" w:name="_GoBack"/>
      <w:bookmarkEnd w:id="0"/>
    </w:p>
    <w:sectPr w:rsidR="00841D19" w:rsidSect="00454CBD">
      <w:pgSz w:w="12240" w:h="15840"/>
      <w:pgMar w:top="851" w:right="851" w:bottom="79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0F9"/>
    <w:multiLevelType w:val="hybridMultilevel"/>
    <w:tmpl w:val="E2427B2A"/>
    <w:lvl w:ilvl="0" w:tplc="7EB44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65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ED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E2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CA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2B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8F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00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2F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FC0F80"/>
    <w:multiLevelType w:val="hybridMultilevel"/>
    <w:tmpl w:val="662C2316"/>
    <w:lvl w:ilvl="0" w:tplc="B4B8A3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605B"/>
    <w:multiLevelType w:val="hybridMultilevel"/>
    <w:tmpl w:val="AE5A42DE"/>
    <w:lvl w:ilvl="0" w:tplc="CCAA3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4C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04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2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E3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A5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41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28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E9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E96065"/>
    <w:multiLevelType w:val="hybridMultilevel"/>
    <w:tmpl w:val="7934389E"/>
    <w:lvl w:ilvl="0" w:tplc="585AC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19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AA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E7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A6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40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66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69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263022"/>
    <w:multiLevelType w:val="multilevel"/>
    <w:tmpl w:val="AFE09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2AF47DCF"/>
    <w:multiLevelType w:val="hybridMultilevel"/>
    <w:tmpl w:val="9DF68766"/>
    <w:lvl w:ilvl="0" w:tplc="D434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A0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81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6B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E4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8E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E1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65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C9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7301AF"/>
    <w:multiLevelType w:val="hybridMultilevel"/>
    <w:tmpl w:val="83A85F64"/>
    <w:lvl w:ilvl="0" w:tplc="17BCD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EC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6C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C5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0A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E3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4F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0E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CA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2E403B"/>
    <w:multiLevelType w:val="hybridMultilevel"/>
    <w:tmpl w:val="93CA3ADE"/>
    <w:lvl w:ilvl="0" w:tplc="A8569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6D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E2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CD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E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0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A8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A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6D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171FFE"/>
    <w:multiLevelType w:val="hybridMultilevel"/>
    <w:tmpl w:val="F3965C44"/>
    <w:lvl w:ilvl="0" w:tplc="F5649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62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2C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27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EE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6B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AC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A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C0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AB54B9"/>
    <w:multiLevelType w:val="hybridMultilevel"/>
    <w:tmpl w:val="234A4188"/>
    <w:lvl w:ilvl="0" w:tplc="781AD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6C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C3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81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29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C8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3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2D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6F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997AD0"/>
    <w:multiLevelType w:val="hybridMultilevel"/>
    <w:tmpl w:val="82BA896C"/>
    <w:lvl w:ilvl="0" w:tplc="62667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60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C0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85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A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2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CA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04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0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1D19"/>
    <w:rsid w:val="00454CBD"/>
    <w:rsid w:val="00841D19"/>
    <w:rsid w:val="0096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8D0F"/>
  <w15:docId w15:val="{0A6CF6EC-D350-4B70-8B49-23267F5E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45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ekzoznamu">
    <w:name w:val="List Paragraph"/>
    <w:basedOn w:val="Normlny"/>
    <w:uiPriority w:val="34"/>
    <w:qFormat/>
    <w:rsid w:val="0045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3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3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1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Kyseľová</cp:lastModifiedBy>
  <cp:revision>2</cp:revision>
  <dcterms:created xsi:type="dcterms:W3CDTF">2017-10-18T19:05:00Z</dcterms:created>
  <dcterms:modified xsi:type="dcterms:W3CDTF">2017-10-18T19:16:00Z</dcterms:modified>
</cp:coreProperties>
</file>